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928CAB" w14:textId="77777777" w:rsidR="008E64CB" w:rsidRPr="003B744F" w:rsidRDefault="008E64CB" w:rsidP="008E64CB">
      <w:pPr>
        <w:jc w:val="center"/>
        <w:rPr>
          <w:rFonts w:asciiTheme="minorHAnsi" w:hAnsiTheme="minorHAnsi"/>
          <w:sz w:val="32"/>
          <w:szCs w:val="32"/>
        </w:rPr>
      </w:pPr>
      <w:r w:rsidRPr="003B744F">
        <w:rPr>
          <w:rFonts w:asciiTheme="minorHAnsi" w:hAnsiTheme="minorHAnsi"/>
          <w:sz w:val="32"/>
          <w:szCs w:val="32"/>
        </w:rPr>
        <w:t>UNIVERZITA KONŠTANTÍNA FILOZOFA V NITRE</w:t>
      </w:r>
    </w:p>
    <w:p w14:paraId="282B208A" w14:textId="77777777" w:rsidR="00833BCA" w:rsidRPr="003B744F" w:rsidRDefault="00833BCA" w:rsidP="008E64CB">
      <w:pPr>
        <w:suppressAutoHyphens/>
        <w:jc w:val="both"/>
        <w:rPr>
          <w:rFonts w:asciiTheme="minorHAnsi" w:hAnsiTheme="minorHAnsi"/>
          <w:sz w:val="24"/>
        </w:rPr>
      </w:pPr>
    </w:p>
    <w:p w14:paraId="198C0C40" w14:textId="77777777" w:rsidR="00833BCA" w:rsidRPr="003B744F" w:rsidRDefault="00833BCA" w:rsidP="00833BCA">
      <w:pPr>
        <w:pStyle w:val="Tune14"/>
        <w:jc w:val="center"/>
        <w:rPr>
          <w:rFonts w:asciiTheme="minorHAnsi" w:hAnsiTheme="minorHAnsi"/>
          <w:sz w:val="24"/>
          <w:szCs w:val="24"/>
        </w:rPr>
      </w:pPr>
    </w:p>
    <w:p w14:paraId="2CBEBCFB" w14:textId="77777777" w:rsidR="00833BCA" w:rsidRPr="003B744F" w:rsidRDefault="00833BCA" w:rsidP="00833BCA">
      <w:pPr>
        <w:pStyle w:val="Tune14"/>
        <w:jc w:val="center"/>
        <w:rPr>
          <w:rFonts w:asciiTheme="minorHAnsi" w:hAnsiTheme="minorHAnsi"/>
        </w:rPr>
      </w:pPr>
      <w:r w:rsidRPr="003B744F">
        <w:rPr>
          <w:rFonts w:asciiTheme="minorHAnsi" w:hAnsiTheme="minorHAnsi"/>
        </w:rPr>
        <w:t>Výzva na predloženie cenovej ponuky</w:t>
      </w:r>
    </w:p>
    <w:p w14:paraId="2C64B8D5" w14:textId="77777777"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14:paraId="2F13A071" w14:textId="77777777"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14:paraId="1EFED975" w14:textId="77777777"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14:paraId="31E91F24" w14:textId="77777777"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Verejný obstarávateľ</w:t>
      </w:r>
      <w:r w:rsidRPr="003B744F">
        <w:rPr>
          <w:rFonts w:asciiTheme="minorHAnsi" w:hAnsiTheme="minorHAnsi"/>
          <w:sz w:val="22"/>
          <w:szCs w:val="22"/>
        </w:rPr>
        <w:t>: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>Univerzita Konštantína Filozofa v Nitre</w:t>
      </w:r>
    </w:p>
    <w:p w14:paraId="575C8669" w14:textId="77777777"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139D5E49" w14:textId="77777777" w:rsidR="00833BCA" w:rsidRPr="003B744F" w:rsidRDefault="00B743A8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Rektorát/CUP/</w:t>
      </w:r>
      <w:r w:rsidR="00833BCA" w:rsidRPr="003B744F">
        <w:rPr>
          <w:rFonts w:asciiTheme="minorHAnsi" w:hAnsiTheme="minorHAnsi"/>
          <w:sz w:val="22"/>
          <w:szCs w:val="22"/>
          <w:lang w:val="sk-SK"/>
        </w:rPr>
        <w:t>Fakulta: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530968">
        <w:rPr>
          <w:rFonts w:asciiTheme="minorHAnsi" w:hAnsiTheme="minorHAnsi"/>
          <w:sz w:val="22"/>
          <w:szCs w:val="22"/>
          <w:lang w:val="sk-SK"/>
        </w:rPr>
        <w:t>Filozofická</w:t>
      </w:r>
    </w:p>
    <w:p w14:paraId="1736DED4" w14:textId="77777777"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2F0F295B" w14:textId="77777777"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Pracovisko: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530968">
        <w:rPr>
          <w:rFonts w:asciiTheme="minorHAnsi" w:hAnsiTheme="minorHAnsi"/>
          <w:sz w:val="22"/>
          <w:szCs w:val="22"/>
          <w:lang w:val="sk-SK"/>
        </w:rPr>
        <w:t>Katedra romanistiky</w:t>
      </w:r>
    </w:p>
    <w:p w14:paraId="73B266B1" w14:textId="77777777"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1E1A7DF4" w14:textId="77777777"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Názov predmetu zákazky: </w:t>
      </w:r>
      <w:r w:rsidR="00530968">
        <w:rPr>
          <w:rFonts w:asciiTheme="minorHAnsi" w:hAnsiTheme="minorHAnsi"/>
          <w:sz w:val="22"/>
          <w:szCs w:val="22"/>
          <w:lang w:val="sk-SK"/>
        </w:rPr>
        <w:tab/>
        <w:t>preklad odborných textov zo slovenského do anglického jazyka</w:t>
      </w:r>
    </w:p>
    <w:p w14:paraId="795EB19C" w14:textId="77777777"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40D0A1D0" w14:textId="77777777" w:rsidR="00A10A05" w:rsidRPr="00552991" w:rsidRDefault="00833BCA" w:rsidP="00A10A05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Stručný opis: </w:t>
      </w:r>
      <w:r w:rsidR="00530968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530968">
        <w:rPr>
          <w:rFonts w:asciiTheme="minorHAnsi" w:hAnsiTheme="minorHAnsi"/>
          <w:sz w:val="22"/>
          <w:szCs w:val="22"/>
          <w:lang w:val="sk-SK"/>
        </w:rPr>
        <w:tab/>
        <w:t>preklad 8 normostrán textu zo slovenského do anglického jazyka</w:t>
      </w:r>
      <w:r w:rsidR="00A10A05">
        <w:rPr>
          <w:rFonts w:asciiTheme="minorHAnsi" w:hAnsiTheme="minorHAnsi"/>
          <w:sz w:val="22"/>
          <w:szCs w:val="22"/>
          <w:lang w:val="sk-SK"/>
        </w:rPr>
        <w:t xml:space="preserve">, </w:t>
      </w:r>
      <w:r w:rsidR="00A10A05" w:rsidRPr="00552991">
        <w:rPr>
          <w:rFonts w:asciiTheme="minorHAnsi" w:hAnsiTheme="minorHAnsi"/>
          <w:sz w:val="22"/>
          <w:szCs w:val="22"/>
          <w:lang w:val="sk-SK"/>
        </w:rPr>
        <w:t xml:space="preserve">z oblasti </w:t>
      </w:r>
      <w:r w:rsidR="00552991" w:rsidRPr="00552991">
        <w:rPr>
          <w:rFonts w:asciiTheme="minorHAnsi" w:hAnsiTheme="minorHAnsi"/>
          <w:sz w:val="22"/>
          <w:szCs w:val="22"/>
          <w:lang w:val="sk-SK"/>
        </w:rPr>
        <w:tab/>
      </w:r>
      <w:r w:rsidR="00552991" w:rsidRPr="00552991">
        <w:rPr>
          <w:rFonts w:asciiTheme="minorHAnsi" w:hAnsiTheme="minorHAnsi"/>
          <w:sz w:val="22"/>
          <w:szCs w:val="22"/>
          <w:lang w:val="sk-SK"/>
        </w:rPr>
        <w:tab/>
      </w:r>
      <w:r w:rsidR="00552991" w:rsidRPr="00552991">
        <w:rPr>
          <w:rFonts w:asciiTheme="minorHAnsi" w:hAnsiTheme="minorHAnsi"/>
          <w:sz w:val="22"/>
          <w:szCs w:val="22"/>
          <w:lang w:val="sk-SK"/>
        </w:rPr>
        <w:tab/>
        <w:t>náboženských štúdii</w:t>
      </w:r>
    </w:p>
    <w:p w14:paraId="1EDC7105" w14:textId="77777777" w:rsidR="00A10A05" w:rsidRPr="00A10A05" w:rsidRDefault="00A10A05" w:rsidP="00A10A05">
      <w:pPr>
        <w:pStyle w:val="Zkladntext"/>
        <w:ind w:left="1440" w:firstLine="720"/>
        <w:rPr>
          <w:rFonts w:asciiTheme="minorHAnsi" w:hAnsiTheme="minorHAnsi"/>
          <w:sz w:val="22"/>
          <w:szCs w:val="22"/>
          <w:lang w:val="sk-SK"/>
        </w:rPr>
      </w:pPr>
      <w:r w:rsidRPr="00FD2FF3">
        <w:rPr>
          <w:rFonts w:asciiTheme="minorHAnsi" w:hAnsiTheme="minorHAnsi"/>
          <w:sz w:val="22"/>
          <w:szCs w:val="22"/>
          <w:lang w:val="sk-SK"/>
        </w:rPr>
        <w:t>Termín realizácie prekladu</w:t>
      </w:r>
      <w:r>
        <w:rPr>
          <w:rFonts w:asciiTheme="minorHAnsi" w:hAnsiTheme="minorHAnsi"/>
          <w:sz w:val="22"/>
          <w:szCs w:val="22"/>
          <w:lang w:val="sk-SK"/>
        </w:rPr>
        <w:t xml:space="preserve">: </w:t>
      </w:r>
      <w:r w:rsidR="00FD2FF3">
        <w:rPr>
          <w:rFonts w:asciiTheme="minorHAnsi" w:hAnsiTheme="minorHAnsi"/>
          <w:sz w:val="22"/>
          <w:szCs w:val="22"/>
          <w:lang w:val="sk-SK"/>
        </w:rPr>
        <w:t>18</w:t>
      </w:r>
      <w:r w:rsidR="00160BBB">
        <w:rPr>
          <w:rFonts w:asciiTheme="minorHAnsi" w:hAnsiTheme="minorHAnsi"/>
          <w:sz w:val="22"/>
          <w:szCs w:val="22"/>
          <w:lang w:val="sk-SK"/>
        </w:rPr>
        <w:t>.10.2021</w:t>
      </w:r>
    </w:p>
    <w:p w14:paraId="09E89919" w14:textId="77777777" w:rsidR="00F45C0A" w:rsidRDefault="002650B5" w:rsidP="002650B5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                                      </w:t>
      </w:r>
      <w:r w:rsidR="00F45C0A">
        <w:rPr>
          <w:rFonts w:asciiTheme="minorHAnsi" w:hAnsiTheme="minorHAnsi"/>
          <w:sz w:val="22"/>
          <w:szCs w:val="22"/>
          <w:lang w:val="sk-SK"/>
        </w:rPr>
        <w:t xml:space="preserve">      </w:t>
      </w:r>
      <w:r w:rsidRPr="00A06840">
        <w:rPr>
          <w:rFonts w:asciiTheme="minorHAnsi" w:hAnsiTheme="minorHAnsi"/>
          <w:sz w:val="22"/>
          <w:szCs w:val="22"/>
          <w:lang w:val="sk-SK"/>
        </w:rPr>
        <w:t xml:space="preserve">Predmet zákazky požadujeme zrealizovať vrátane všetkých súvisiacich </w:t>
      </w:r>
      <w:r w:rsidR="00F45C0A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14:paraId="3B46041D" w14:textId="77777777" w:rsidR="002650B5" w:rsidRPr="00A06840" w:rsidRDefault="00F45C0A" w:rsidP="002650B5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                                            </w:t>
      </w:r>
      <w:r w:rsidR="002650B5" w:rsidRPr="00A06840">
        <w:rPr>
          <w:rFonts w:asciiTheme="minorHAnsi" w:hAnsiTheme="minorHAnsi"/>
          <w:sz w:val="22"/>
          <w:szCs w:val="22"/>
          <w:lang w:val="sk-SK"/>
        </w:rPr>
        <w:t>nákladov.</w:t>
      </w:r>
    </w:p>
    <w:p w14:paraId="08189093" w14:textId="77777777"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316F082F" w14:textId="77777777"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Bližšia špecifikácia (ak je potrebná): </w:t>
      </w:r>
      <w:r w:rsidR="00A10A05">
        <w:rPr>
          <w:rFonts w:asciiTheme="minorHAnsi" w:hAnsiTheme="minorHAnsi"/>
          <w:sz w:val="22"/>
          <w:szCs w:val="22"/>
          <w:lang w:val="sk-SK"/>
        </w:rPr>
        <w:t>nie</w:t>
      </w:r>
    </w:p>
    <w:p w14:paraId="0B99B012" w14:textId="77777777" w:rsidR="00833BCA" w:rsidRPr="00A10A05" w:rsidRDefault="007F17EE" w:rsidP="007F17EE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 w:rsidRPr="00A10A05">
        <w:rPr>
          <w:rFonts w:asciiTheme="minorHAnsi" w:hAnsiTheme="minorHAnsi"/>
          <w:sz w:val="22"/>
          <w:szCs w:val="22"/>
          <w:lang w:val="sk-SK"/>
        </w:rPr>
        <w:t>Predmet zákazky podľa špecifikácie bude rea</w:t>
      </w:r>
      <w:r w:rsidR="00A10A05" w:rsidRPr="00A10A05">
        <w:rPr>
          <w:rFonts w:asciiTheme="minorHAnsi" w:hAnsiTheme="minorHAnsi"/>
          <w:sz w:val="22"/>
          <w:szCs w:val="22"/>
          <w:lang w:val="sk-SK"/>
        </w:rPr>
        <w:t>lizovaný na základe: objednávky</w:t>
      </w:r>
    </w:p>
    <w:p w14:paraId="22045079" w14:textId="77777777" w:rsidR="00A83B1E" w:rsidRPr="003B744F" w:rsidRDefault="007F17EE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14:paraId="1A8FF2B3" w14:textId="77777777" w:rsidR="00A83B1E" w:rsidRPr="00A10A05" w:rsidRDefault="00A83B1E" w:rsidP="00922C06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A10A05">
        <w:rPr>
          <w:rFonts w:asciiTheme="minorHAnsi" w:hAnsiTheme="minorHAnsi"/>
          <w:sz w:val="22"/>
          <w:szCs w:val="22"/>
          <w:lang w:val="sk-SK"/>
        </w:rPr>
        <w:t xml:space="preserve">Predpokladaná hodnota zákazky:  </w:t>
      </w:r>
    </w:p>
    <w:p w14:paraId="1F5E6E1C" w14:textId="77777777" w:rsidR="00A83B1E" w:rsidRPr="00A10A05" w:rsidRDefault="00A83B1E" w:rsidP="003B744F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 w:rsidRPr="00A10A05">
        <w:rPr>
          <w:rFonts w:asciiTheme="minorHAnsi" w:hAnsiTheme="minorHAnsi"/>
          <w:sz w:val="22"/>
          <w:szCs w:val="22"/>
          <w:lang w:val="sk-SK"/>
        </w:rPr>
        <w:t xml:space="preserve">Verejný obstarávateľ cenovým prieskumom zisťuje Predpokladanú hodnotu zákazky a súčasne si vyhradzuje právo zostaviť poradie úspešnosti predložených ponúk na základe hodnotiaceho </w:t>
      </w:r>
      <w:r w:rsidR="00A10A05" w:rsidRPr="00A10A05">
        <w:rPr>
          <w:rFonts w:asciiTheme="minorHAnsi" w:hAnsiTheme="minorHAnsi"/>
          <w:sz w:val="22"/>
          <w:szCs w:val="22"/>
          <w:lang w:val="sk-SK"/>
        </w:rPr>
        <w:t>kritéria uvedeného v bode 10.</w:t>
      </w:r>
    </w:p>
    <w:p w14:paraId="04B2DAAD" w14:textId="77777777" w:rsidR="007F17EE" w:rsidRPr="003B744F" w:rsidRDefault="007F17EE" w:rsidP="003B744F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14:paraId="5C7BE2A8" w14:textId="77777777" w:rsidR="007F17EE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najneskôr do </w:t>
      </w:r>
      <w:r w:rsidR="00FD2FF3">
        <w:rPr>
          <w:rFonts w:asciiTheme="minorHAnsi" w:hAnsiTheme="minorHAnsi"/>
          <w:b/>
          <w:sz w:val="22"/>
          <w:szCs w:val="22"/>
          <w:lang w:val="sk-SK"/>
        </w:rPr>
        <w:t>11</w:t>
      </w:r>
      <w:r w:rsidR="009A7C6D">
        <w:rPr>
          <w:rFonts w:asciiTheme="minorHAnsi" w:hAnsiTheme="minorHAnsi"/>
          <w:b/>
          <w:sz w:val="22"/>
          <w:szCs w:val="22"/>
          <w:lang w:val="sk-SK"/>
        </w:rPr>
        <w:t>.10.2021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do </w:t>
      </w:r>
      <w:r w:rsidR="009A7C6D">
        <w:rPr>
          <w:rFonts w:asciiTheme="minorHAnsi" w:hAnsiTheme="minorHAnsi"/>
          <w:b/>
          <w:sz w:val="22"/>
          <w:szCs w:val="22"/>
          <w:lang w:val="sk-SK"/>
        </w:rPr>
        <w:t>08.00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hod.</w:t>
      </w:r>
    </w:p>
    <w:p w14:paraId="17B32FA2" w14:textId="77777777"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</w:p>
    <w:p w14:paraId="50372335" w14:textId="77777777" w:rsidR="00A10A05" w:rsidRPr="003B744F" w:rsidRDefault="00833BCA" w:rsidP="00A10A05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Adresa na doručenie cenovej ponuky (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>pracovný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e-mail):</w:t>
      </w:r>
      <w:r w:rsidR="00A10A05">
        <w:rPr>
          <w:rFonts w:asciiTheme="minorHAnsi" w:hAnsiTheme="minorHAnsi"/>
          <w:sz w:val="22"/>
          <w:szCs w:val="22"/>
          <w:lang w:val="sk-SK"/>
        </w:rPr>
        <w:t xml:space="preserve"> jspacirova@ukf.sk</w:t>
      </w:r>
    </w:p>
    <w:p w14:paraId="6E4E7B6C" w14:textId="77777777" w:rsidR="005E3335" w:rsidRPr="003B744F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53E1CFE6" w14:textId="77777777" w:rsidR="00EB54AB" w:rsidRPr="003B744F" w:rsidRDefault="005E3335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Kritérium na výber dodávateľa: </w:t>
      </w:r>
      <w:r w:rsidR="00EB54AB" w:rsidRPr="003B744F">
        <w:rPr>
          <w:rFonts w:asciiTheme="minorHAnsi" w:hAnsiTheme="minorHAnsi"/>
          <w:sz w:val="22"/>
          <w:szCs w:val="22"/>
        </w:rPr>
        <w:t>najnižšia celková cena s DPH. V prípade, že uchádzač nie je platcom DPH, bude sa hodnotiť cena celkom.</w:t>
      </w:r>
    </w:p>
    <w:p w14:paraId="18F19987" w14:textId="77777777" w:rsidR="005E3335" w:rsidRPr="003B744F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14:paraId="079B83E6" w14:textId="77777777"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Kontaktná osoba, telefón, e-mail a pod.:</w:t>
      </w:r>
      <w:r w:rsidR="0088505C">
        <w:rPr>
          <w:rFonts w:asciiTheme="minorHAnsi" w:hAnsiTheme="minorHAnsi"/>
          <w:sz w:val="22"/>
          <w:szCs w:val="22"/>
          <w:lang w:val="sk-SK"/>
        </w:rPr>
        <w:t xml:space="preserve"> Mgr. Jana </w:t>
      </w:r>
      <w:proofErr w:type="spellStart"/>
      <w:r w:rsidR="0088505C">
        <w:rPr>
          <w:rFonts w:asciiTheme="minorHAnsi" w:hAnsiTheme="minorHAnsi"/>
          <w:sz w:val="22"/>
          <w:szCs w:val="22"/>
          <w:lang w:val="sk-SK"/>
        </w:rPr>
        <w:t>Špacírová</w:t>
      </w:r>
      <w:proofErr w:type="spellEnd"/>
      <w:r w:rsidR="0088505C">
        <w:rPr>
          <w:rFonts w:asciiTheme="minorHAnsi" w:hAnsiTheme="minorHAnsi"/>
          <w:sz w:val="22"/>
          <w:szCs w:val="22"/>
          <w:lang w:val="sk-SK"/>
        </w:rPr>
        <w:t>, 037/6408391; jspacirova@ukf.sk</w:t>
      </w:r>
    </w:p>
    <w:p w14:paraId="741FB657" w14:textId="77777777" w:rsidR="00EB54AB" w:rsidRPr="003B744F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</w:rPr>
      </w:pPr>
    </w:p>
    <w:p w14:paraId="7FA312C0" w14:textId="77777777" w:rsidR="00EB54AB" w:rsidRPr="003B744F" w:rsidRDefault="00EB54AB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3B744F">
        <w:rPr>
          <w:rFonts w:asciiTheme="minorHAnsi" w:hAnsiTheme="minorHAnsi"/>
          <w:sz w:val="22"/>
          <w:szCs w:val="22"/>
        </w:rPr>
        <w:t xml:space="preserve">Dodávateľ musí mať oprávnenie na </w:t>
      </w:r>
      <w:r w:rsidR="00F45C0A">
        <w:rPr>
          <w:rFonts w:asciiTheme="minorHAnsi" w:hAnsiTheme="minorHAnsi"/>
          <w:sz w:val="22"/>
          <w:szCs w:val="22"/>
        </w:rPr>
        <w:t>poskytovanie služby</w:t>
      </w:r>
      <w:r w:rsidRPr="003B744F">
        <w:rPr>
          <w:rFonts w:asciiTheme="minorHAnsi" w:hAnsiTheme="minorHAnsi"/>
          <w:sz w:val="22"/>
          <w:szCs w:val="22"/>
        </w:rPr>
        <w:t>, ktor</w:t>
      </w:r>
      <w:r w:rsidR="00F45C0A">
        <w:rPr>
          <w:rFonts w:asciiTheme="minorHAnsi" w:hAnsiTheme="minorHAnsi"/>
          <w:sz w:val="22"/>
          <w:szCs w:val="22"/>
          <w:lang w:val="sk-SK"/>
        </w:rPr>
        <w:t>á je</w:t>
      </w:r>
      <w:r w:rsidRPr="003B744F">
        <w:rPr>
          <w:rFonts w:asciiTheme="minorHAnsi" w:hAnsiTheme="minorHAnsi"/>
          <w:sz w:val="22"/>
          <w:szCs w:val="22"/>
        </w:rPr>
        <w:t xml:space="preserve"> predmetom zákazky a nesmie mať uložený zákaz účasti vo verejnom obstarávaní.</w:t>
      </w:r>
    </w:p>
    <w:p w14:paraId="2E13465D" w14:textId="77777777"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347F25F1" w14:textId="77777777" w:rsidR="00EB54AB" w:rsidRPr="003B744F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0CDF6552" w14:textId="77777777" w:rsidR="00833BCA" w:rsidRPr="003B744F" w:rsidRDefault="00833BCA" w:rsidP="00833BCA">
      <w:pPr>
        <w:pStyle w:val="Zkladntext"/>
        <w:rPr>
          <w:rFonts w:asciiTheme="minorHAnsi" w:hAnsiTheme="minorHAnsi"/>
          <w:sz w:val="22"/>
          <w:szCs w:val="22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V Nitre dňa: </w:t>
      </w:r>
      <w:r w:rsidR="00FD2FF3">
        <w:rPr>
          <w:rFonts w:asciiTheme="minorHAnsi" w:hAnsiTheme="minorHAnsi"/>
          <w:sz w:val="22"/>
          <w:szCs w:val="22"/>
          <w:lang w:val="sk-SK"/>
        </w:rPr>
        <w:t>05</w:t>
      </w:r>
      <w:r w:rsidR="009A7C6D">
        <w:rPr>
          <w:rFonts w:asciiTheme="minorHAnsi" w:hAnsiTheme="minorHAnsi"/>
          <w:sz w:val="22"/>
          <w:szCs w:val="22"/>
          <w:lang w:val="sk-SK"/>
        </w:rPr>
        <w:t>.</w:t>
      </w:r>
      <w:r w:rsidR="00752CBE">
        <w:rPr>
          <w:rFonts w:asciiTheme="minorHAnsi" w:hAnsiTheme="minorHAnsi"/>
          <w:sz w:val="22"/>
          <w:szCs w:val="22"/>
          <w:lang w:val="sk-SK"/>
        </w:rPr>
        <w:t xml:space="preserve"> 10</w:t>
      </w:r>
      <w:r w:rsidR="009A7C6D">
        <w:rPr>
          <w:rFonts w:asciiTheme="minorHAnsi" w:hAnsiTheme="minorHAnsi"/>
          <w:sz w:val="22"/>
          <w:szCs w:val="22"/>
          <w:lang w:val="sk-SK"/>
        </w:rPr>
        <w:t>.</w:t>
      </w:r>
      <w:r w:rsidR="00752CBE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9A7C6D">
        <w:rPr>
          <w:rFonts w:asciiTheme="minorHAnsi" w:hAnsiTheme="minorHAnsi"/>
          <w:sz w:val="22"/>
          <w:szCs w:val="22"/>
          <w:lang w:val="sk-SK"/>
        </w:rPr>
        <w:t>2021</w:t>
      </w:r>
    </w:p>
    <w:p w14:paraId="713EBB4D" w14:textId="77777777" w:rsidR="00833BCA" w:rsidRPr="006D4005" w:rsidRDefault="00833BCA" w:rsidP="00833BCA">
      <w:pPr>
        <w:pStyle w:val="Default"/>
        <w:rPr>
          <w:rFonts w:asciiTheme="minorHAnsi" w:hAnsiTheme="minorHAnsi"/>
          <w:i/>
          <w:color w:val="auto"/>
          <w:sz w:val="22"/>
          <w:szCs w:val="22"/>
        </w:rPr>
      </w:pPr>
    </w:p>
    <w:sectPr w:rsidR="00833BCA" w:rsidRPr="006D4005" w:rsidSect="00F1795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BDEDE2" w14:textId="77777777" w:rsidR="00113868" w:rsidRDefault="00113868" w:rsidP="005E3335">
      <w:r>
        <w:separator/>
      </w:r>
    </w:p>
  </w:endnote>
  <w:endnote w:type="continuationSeparator" w:id="0">
    <w:p w14:paraId="285CF45C" w14:textId="77777777" w:rsidR="00113868" w:rsidRDefault="00113868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792D00" w14:textId="77777777" w:rsidR="00CF1C0D" w:rsidRDefault="00CF1C0D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ajorHAnsi" w:hAnsiTheme="majorHAnsi"/>
        <w:sz w:val="16"/>
        <w:szCs w:val="16"/>
      </w:rPr>
      <w:id w:val="-21605196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435C6CE" w14:textId="77777777" w:rsidR="008249E4" w:rsidRPr="008249E4" w:rsidRDefault="008249E4">
            <w:pPr>
              <w:pStyle w:val="Pta"/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8249E4">
              <w:rPr>
                <w:rFonts w:asciiTheme="majorHAnsi" w:hAnsiTheme="majorHAnsi"/>
                <w:sz w:val="16"/>
                <w:szCs w:val="16"/>
              </w:rPr>
              <w:t xml:space="preserve">Strana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PAGE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FD2FF3">
              <w:rPr>
                <w:rFonts w:asciiTheme="majorHAnsi" w:hAnsiTheme="majorHAnsi"/>
                <w:bCs/>
                <w:noProof/>
                <w:sz w:val="16"/>
                <w:szCs w:val="16"/>
              </w:rPr>
              <w:t>1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  <w:r w:rsidRPr="008249E4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NUMPAGES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FD2FF3">
              <w:rPr>
                <w:rFonts w:asciiTheme="majorHAnsi" w:hAnsiTheme="majorHAnsi"/>
                <w:bCs/>
                <w:noProof/>
                <w:sz w:val="16"/>
                <w:szCs w:val="16"/>
              </w:rPr>
              <w:t>2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3E18A4E1" w14:textId="77777777" w:rsidR="008249E4" w:rsidRDefault="008249E4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8FCC16" w14:textId="77777777" w:rsidR="00CF1C0D" w:rsidRDefault="00CF1C0D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AA137F" w14:textId="77777777" w:rsidR="00113868" w:rsidRDefault="00113868" w:rsidP="005E3335">
      <w:r>
        <w:separator/>
      </w:r>
    </w:p>
  </w:footnote>
  <w:footnote w:type="continuationSeparator" w:id="0">
    <w:p w14:paraId="0F7E35DF" w14:textId="77777777" w:rsidR="00113868" w:rsidRDefault="00113868" w:rsidP="005E33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133F23" w14:textId="77777777" w:rsidR="00CF1C0D" w:rsidRDefault="00CF1C0D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E473C5" w14:textId="77777777" w:rsidR="008E64CB" w:rsidRPr="00AC6D15" w:rsidRDefault="00CF1C0D" w:rsidP="008E64CB">
    <w:pPr>
      <w:pStyle w:val="F1Nadpis1"/>
      <w:spacing w:after="0" w:line="240" w:lineRule="auto"/>
      <w:jc w:val="right"/>
      <w:rPr>
        <w:rFonts w:asciiTheme="minorHAnsi" w:hAnsiTheme="minorHAnsi"/>
        <w:i/>
        <w:color w:val="808080" w:themeColor="background1" w:themeShade="80"/>
        <w:sz w:val="16"/>
        <w:szCs w:val="16"/>
      </w:rPr>
    </w:pPr>
    <w:r>
      <w:rPr>
        <w:rFonts w:asciiTheme="minorHAnsi" w:hAnsiTheme="minorHAnsi"/>
        <w:i/>
        <w:color w:val="808080" w:themeColor="background1" w:themeShade="80"/>
        <w:sz w:val="16"/>
        <w:szCs w:val="16"/>
      </w:rPr>
      <w:t>5/2020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  úČINNOSť OD </w:t>
    </w:r>
    <w:r w:rsidR="006A15DB">
      <w:rPr>
        <w:rFonts w:asciiTheme="minorHAnsi" w:hAnsiTheme="minorHAnsi"/>
        <w:i/>
        <w:color w:val="808080" w:themeColor="background1" w:themeShade="80"/>
        <w:sz w:val="16"/>
        <w:szCs w:val="16"/>
      </w:rPr>
      <w:t>1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. 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2.  2020</w:t>
    </w:r>
  </w:p>
  <w:p w14:paraId="3E3A152C" w14:textId="77777777" w:rsidR="008E64CB" w:rsidRDefault="008E64CB">
    <w:pPr>
      <w:pStyle w:val="Hlavika"/>
    </w:pPr>
  </w:p>
  <w:p w14:paraId="554B1332" w14:textId="77777777" w:rsidR="008E64CB" w:rsidRDefault="008E64CB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B63655" w14:textId="77777777" w:rsidR="00CF1C0D" w:rsidRDefault="00CF1C0D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0E43771"/>
    <w:multiLevelType w:val="hybridMultilevel"/>
    <w:tmpl w:val="DEDA0602"/>
    <w:lvl w:ilvl="0" w:tplc="E9BC97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33BCA"/>
    <w:rsid w:val="0000070F"/>
    <w:rsid w:val="000710E0"/>
    <w:rsid w:val="00092B25"/>
    <w:rsid w:val="000A3C6E"/>
    <w:rsid w:val="000C2EAD"/>
    <w:rsid w:val="00113868"/>
    <w:rsid w:val="00113AA4"/>
    <w:rsid w:val="00160BBB"/>
    <w:rsid w:val="002650B5"/>
    <w:rsid w:val="002C050C"/>
    <w:rsid w:val="002E657C"/>
    <w:rsid w:val="00311705"/>
    <w:rsid w:val="0032786C"/>
    <w:rsid w:val="003A34B3"/>
    <w:rsid w:val="003B5E57"/>
    <w:rsid w:val="003B744F"/>
    <w:rsid w:val="00405288"/>
    <w:rsid w:val="00472131"/>
    <w:rsid w:val="00502539"/>
    <w:rsid w:val="00530968"/>
    <w:rsid w:val="00532250"/>
    <w:rsid w:val="00552991"/>
    <w:rsid w:val="005E3335"/>
    <w:rsid w:val="00651E5D"/>
    <w:rsid w:val="0068787C"/>
    <w:rsid w:val="00694258"/>
    <w:rsid w:val="006A15DB"/>
    <w:rsid w:val="006D03BC"/>
    <w:rsid w:val="006D4005"/>
    <w:rsid w:val="006D7E2D"/>
    <w:rsid w:val="0071535E"/>
    <w:rsid w:val="00751BFD"/>
    <w:rsid w:val="00752CBE"/>
    <w:rsid w:val="00771D00"/>
    <w:rsid w:val="00787C4B"/>
    <w:rsid w:val="007F17EE"/>
    <w:rsid w:val="008105C6"/>
    <w:rsid w:val="008249E4"/>
    <w:rsid w:val="00833BCA"/>
    <w:rsid w:val="008667AC"/>
    <w:rsid w:val="0088505C"/>
    <w:rsid w:val="008E60DE"/>
    <w:rsid w:val="008E64CB"/>
    <w:rsid w:val="00905767"/>
    <w:rsid w:val="009302BA"/>
    <w:rsid w:val="00962D50"/>
    <w:rsid w:val="009A7C6D"/>
    <w:rsid w:val="009D4EE4"/>
    <w:rsid w:val="00A10A05"/>
    <w:rsid w:val="00A12A6A"/>
    <w:rsid w:val="00A83B1E"/>
    <w:rsid w:val="00AA621E"/>
    <w:rsid w:val="00AC4E76"/>
    <w:rsid w:val="00B32D60"/>
    <w:rsid w:val="00B743A8"/>
    <w:rsid w:val="00B86A7D"/>
    <w:rsid w:val="00BF04CE"/>
    <w:rsid w:val="00BF0D10"/>
    <w:rsid w:val="00BF503F"/>
    <w:rsid w:val="00C30693"/>
    <w:rsid w:val="00C4579B"/>
    <w:rsid w:val="00C766EF"/>
    <w:rsid w:val="00CC4614"/>
    <w:rsid w:val="00CF1C0D"/>
    <w:rsid w:val="00D07529"/>
    <w:rsid w:val="00D130C9"/>
    <w:rsid w:val="00D56BBA"/>
    <w:rsid w:val="00DC7322"/>
    <w:rsid w:val="00E063C0"/>
    <w:rsid w:val="00E10F59"/>
    <w:rsid w:val="00E15A50"/>
    <w:rsid w:val="00E17165"/>
    <w:rsid w:val="00EB54AB"/>
    <w:rsid w:val="00ED5B1F"/>
    <w:rsid w:val="00F11FB3"/>
    <w:rsid w:val="00F45C0A"/>
    <w:rsid w:val="00F61070"/>
    <w:rsid w:val="00FD2FF3"/>
    <w:rsid w:val="00FE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5BCC93"/>
  <w15:docId w15:val="{CB6AD1C1-9CBE-4116-9D9D-B0128FBEC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table" w:styleId="Mriekatabuky">
    <w:name w:val="Table Grid"/>
    <w:basedOn w:val="Normlnatabuka"/>
    <w:uiPriority w:val="39"/>
    <w:rsid w:val="00D130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styleId="Pta">
    <w:name w:val="footer"/>
    <w:basedOn w:val="Normlny"/>
    <w:link w:val="Pt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customStyle="1" w:styleId="F1Nadpis1">
    <w:name w:val="F1_Nadpis1"/>
    <w:basedOn w:val="Normlny"/>
    <w:link w:val="F1Nadpis1Char"/>
    <w:qFormat/>
    <w:rsid w:val="008E64CB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8E64CB"/>
    <w:rPr>
      <w:rFonts w:ascii="Times New Roman" w:hAnsi="Times New Roman" w:cs="Times New Roman"/>
      <w:caps/>
      <w:sz w:val="32"/>
      <w:szCs w:val="32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105C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105C6"/>
    <w:rPr>
      <w:rFonts w:ascii="Segoe UI" w:eastAsia="Times New Roman" w:hAnsi="Segoe UI" w:cs="Segoe UI"/>
      <w:sz w:val="18"/>
      <w:szCs w:val="18"/>
      <w:lang w:val="sk-SK" w:eastAsia="sk-SK"/>
    </w:rPr>
  </w:style>
  <w:style w:type="paragraph" w:styleId="Odsekzoznamu">
    <w:name w:val="List Paragraph"/>
    <w:basedOn w:val="Normlny"/>
    <w:uiPriority w:val="34"/>
    <w:qFormat/>
    <w:rsid w:val="00A10A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78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DE682E-5C40-4608-904C-F9FEF6D233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228</Words>
  <Characters>1304</Characters>
  <Application>Microsoft Office Word</Application>
  <DocSecurity>0</DocSecurity>
  <Lines>10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FF UKF</Company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Koprdová</dc:creator>
  <cp:lastModifiedBy>Bibiána Chudá</cp:lastModifiedBy>
  <cp:revision>14</cp:revision>
  <dcterms:created xsi:type="dcterms:W3CDTF">2020-02-24T06:42:00Z</dcterms:created>
  <dcterms:modified xsi:type="dcterms:W3CDTF">2021-10-05T11:02:00Z</dcterms:modified>
</cp:coreProperties>
</file>